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3C5BC" w14:textId="158AE26F" w:rsidR="00C0039B" w:rsidRDefault="00DA2A37" w:rsidP="00C0039B">
      <w:pPr>
        <w:spacing w:line="360" w:lineRule="auto"/>
        <w:rPr>
          <w:rFonts w:asciiTheme="minorBidi" w:hAnsiTheme="minorBidi" w:cstheme="minorBidi"/>
          <w:b/>
          <w:bCs/>
          <w:i/>
          <w:iCs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i/>
          <w:iCs/>
          <w:sz w:val="24"/>
          <w:szCs w:val="24"/>
        </w:rPr>
        <w:t xml:space="preserve"> </w:t>
      </w:r>
      <w:r w:rsidR="00D30BC7">
        <w:rPr>
          <w:rFonts w:asciiTheme="minorBidi" w:hAnsiTheme="minorBidi" w:cstheme="minorBidi"/>
          <w:b/>
          <w:bCs/>
          <w:i/>
          <w:iCs/>
          <w:sz w:val="24"/>
          <w:szCs w:val="24"/>
        </w:rPr>
        <w:t>Projekt</w:t>
      </w:r>
      <w:r w:rsidRPr="00C0039B">
        <w:rPr>
          <w:rFonts w:asciiTheme="minorBidi" w:hAnsiTheme="minorBidi" w:cstheme="minorBidi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C0039B">
        <w:rPr>
          <w:rFonts w:asciiTheme="minorBidi" w:hAnsiTheme="minorBidi" w:cstheme="minorBidi"/>
          <w:b/>
          <w:bCs/>
          <w:i/>
          <w:iCs/>
          <w:sz w:val="24"/>
          <w:szCs w:val="24"/>
        </w:rPr>
        <w:t xml:space="preserve">             </w:t>
      </w:r>
    </w:p>
    <w:p w14:paraId="1BB7E176" w14:textId="3849EA65" w:rsidR="00BA0638" w:rsidRPr="00C0039B" w:rsidRDefault="00207A8C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Uchwała nr </w:t>
      </w:r>
      <w:r w:rsidR="00E316A9">
        <w:rPr>
          <w:rFonts w:asciiTheme="minorBidi" w:hAnsiTheme="minorBidi" w:cstheme="minorBidi"/>
          <w:b/>
          <w:bCs/>
          <w:noProof/>
          <w:sz w:val="24"/>
          <w:szCs w:val="24"/>
        </w:rPr>
        <w:t>…….</w:t>
      </w:r>
    </w:p>
    <w:p w14:paraId="78513E49" w14:textId="77777777" w:rsidR="00207A8C" w:rsidRPr="00C0039B" w:rsidRDefault="00207A8C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Rady Powiatu </w:t>
      </w:r>
      <w:r w:rsidR="004009D2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Goleniowskiego</w:t>
      </w:r>
    </w:p>
    <w:p w14:paraId="5FCF6F3A" w14:textId="1C54631F" w:rsidR="00207A8C" w:rsidRPr="00C0039B" w:rsidRDefault="00207A8C" w:rsidP="00C0039B">
      <w:pPr>
        <w:spacing w:line="360" w:lineRule="auto"/>
        <w:rPr>
          <w:rFonts w:asciiTheme="minorBidi" w:hAnsiTheme="minorBidi" w:cstheme="minorBidi"/>
          <w:b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noProof/>
          <w:sz w:val="24"/>
          <w:szCs w:val="24"/>
        </w:rPr>
        <w:t>z dnia</w:t>
      </w:r>
      <w:r w:rsidR="00CC5235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E316A9">
        <w:rPr>
          <w:rFonts w:asciiTheme="minorBidi" w:hAnsiTheme="minorBidi" w:cstheme="minorBidi"/>
          <w:b/>
          <w:noProof/>
          <w:sz w:val="24"/>
          <w:szCs w:val="24"/>
        </w:rPr>
        <w:t>……….grudnia</w:t>
      </w:r>
      <w:r w:rsidR="00487C82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D07E34" w:rsidRPr="00C0039B">
        <w:rPr>
          <w:rFonts w:asciiTheme="minorBidi" w:hAnsiTheme="minorBidi" w:cstheme="minorBidi"/>
          <w:b/>
          <w:noProof/>
          <w:sz w:val="24"/>
          <w:szCs w:val="24"/>
        </w:rPr>
        <w:t>20</w:t>
      </w:r>
      <w:r w:rsidR="009068CB" w:rsidRPr="00C0039B">
        <w:rPr>
          <w:rFonts w:asciiTheme="minorBidi" w:hAnsiTheme="minorBidi" w:cstheme="minorBidi"/>
          <w:b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noProof/>
          <w:sz w:val="24"/>
          <w:szCs w:val="24"/>
        </w:rPr>
        <w:t>4</w:t>
      </w:r>
      <w:r w:rsidR="00D07E34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r.</w:t>
      </w:r>
    </w:p>
    <w:p w14:paraId="33EAF5E3" w14:textId="77777777" w:rsidR="00207A8C" w:rsidRPr="00C0039B" w:rsidRDefault="00207A8C" w:rsidP="00C0039B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57E7DBEE" w14:textId="3299FA6C" w:rsidR="00207A8C" w:rsidRPr="00C0039B" w:rsidRDefault="00207A8C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 sprawie zmiany budżetu Powiatu Goleniowskiego na 20</w:t>
      </w:r>
      <w:r w:rsidR="009068CB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="003730D4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rok i zmieniająca uchwałę w 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sprawie uchwalenia budżetu Powiatu Goleniowskiego na 20</w:t>
      </w:r>
      <w:r w:rsidR="009068CB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r.</w:t>
      </w:r>
    </w:p>
    <w:p w14:paraId="74ED2AD3" w14:textId="77777777" w:rsidR="00207A8C" w:rsidRPr="00C0039B" w:rsidRDefault="00207A8C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55096F00" w14:textId="6FD5706B" w:rsidR="00207A8C" w:rsidRPr="00C0039B" w:rsidRDefault="00306786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>Na podstawie art. 12 pkt 5</w:t>
      </w:r>
      <w:r w:rsidR="007B4641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77039" w:rsidRPr="00C0039B">
        <w:rPr>
          <w:rFonts w:asciiTheme="minorBidi" w:hAnsiTheme="minorBidi" w:cstheme="minorBidi"/>
          <w:noProof/>
          <w:sz w:val="24"/>
          <w:szCs w:val="24"/>
        </w:rPr>
        <w:t xml:space="preserve">ustawy z dnia 5 czerwca 1998 r. o samorządzie powiatowym </w:t>
      </w:r>
      <w:r w:rsidR="00F75EE9" w:rsidRPr="00C0039B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995E36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995E36" w:rsidRPr="00C0039B">
        <w:rPr>
          <w:rFonts w:asciiTheme="minorBidi" w:hAnsiTheme="minorBidi" w:cstheme="minorBidi"/>
          <w:noProof/>
          <w:sz w:val="24"/>
          <w:szCs w:val="24"/>
        </w:rPr>
        <w:t>107</w:t>
      </w:r>
      <w:r w:rsidR="00F75EE9" w:rsidRPr="00C0039B">
        <w:rPr>
          <w:rFonts w:asciiTheme="minorBidi" w:hAnsiTheme="minorBidi" w:cstheme="minorBidi"/>
          <w:noProof/>
          <w:sz w:val="24"/>
          <w:szCs w:val="24"/>
        </w:rPr>
        <w:t>)</w:t>
      </w:r>
      <w:r w:rsidR="00DA2A37" w:rsidRPr="00C0039B">
        <w:rPr>
          <w:rFonts w:asciiTheme="minorBidi" w:hAnsiTheme="minorBidi" w:cstheme="minorBidi"/>
          <w:noProof/>
          <w:sz w:val="24"/>
          <w:szCs w:val="24"/>
        </w:rPr>
        <w:t xml:space="preserve">, </w:t>
      </w:r>
      <w:r w:rsidRPr="00C0039B">
        <w:rPr>
          <w:rFonts w:asciiTheme="minorBidi" w:hAnsiTheme="minorBidi" w:cstheme="minorBidi"/>
          <w:noProof/>
          <w:sz w:val="24"/>
          <w:szCs w:val="24"/>
        </w:rPr>
        <w:t>art</w:t>
      </w:r>
      <w:r w:rsidR="007D685B" w:rsidRPr="00C0039B">
        <w:rPr>
          <w:rFonts w:asciiTheme="minorBidi" w:hAnsiTheme="minorBidi" w:cstheme="minorBidi"/>
          <w:noProof/>
          <w:sz w:val="24"/>
          <w:szCs w:val="24"/>
        </w:rPr>
        <w:t xml:space="preserve">. 212 ust. 1 pkt 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1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 xml:space="preserve"> i 2</w:t>
      </w:r>
      <w:r w:rsidR="00201FA7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ustawy z dnia 27 sierpnia</w:t>
      </w:r>
      <w:r w:rsidR="00034041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2009 r. o</w:t>
      </w:r>
      <w:r w:rsidR="00AC4C15" w:rsidRPr="00C0039B">
        <w:rPr>
          <w:rFonts w:asciiTheme="minorBidi" w:hAnsiTheme="minorBidi" w:cstheme="minorBidi"/>
          <w:noProof/>
          <w:sz w:val="24"/>
          <w:szCs w:val="24"/>
        </w:rPr>
        <w:t> </w:t>
      </w:r>
      <w:r w:rsidRPr="00C0039B">
        <w:rPr>
          <w:rFonts w:asciiTheme="minorBidi" w:hAnsiTheme="minorBidi" w:cstheme="minorBidi"/>
          <w:noProof/>
          <w:sz w:val="24"/>
          <w:szCs w:val="24"/>
        </w:rPr>
        <w:t>finansach publicznych</w:t>
      </w:r>
      <w:r w:rsidR="00B77039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5E6A11" w:rsidRPr="005E6A11">
        <w:rPr>
          <w:rFonts w:asciiTheme="minorBidi" w:hAnsiTheme="minorBidi" w:cstheme="minorBidi"/>
          <w:noProof/>
          <w:sz w:val="24"/>
          <w:szCs w:val="24"/>
        </w:rPr>
        <w:t xml:space="preserve">(Dz. U. z 2024 r., poz. 1530 z późn. </w:t>
      </w:r>
      <w:r w:rsidR="005E6A11">
        <w:rPr>
          <w:rFonts w:asciiTheme="minorBidi" w:hAnsiTheme="minorBidi" w:cstheme="minorBidi"/>
          <w:noProof/>
          <w:sz w:val="24"/>
          <w:szCs w:val="24"/>
        </w:rPr>
        <w:t>z</w:t>
      </w:r>
      <w:r w:rsidR="005E6A11" w:rsidRPr="005E6A11">
        <w:rPr>
          <w:rFonts w:asciiTheme="minorBidi" w:hAnsiTheme="minorBidi" w:cstheme="minorBidi"/>
          <w:noProof/>
          <w:sz w:val="24"/>
          <w:szCs w:val="24"/>
        </w:rPr>
        <w:t>m</w:t>
      </w:r>
      <w:r w:rsidR="005E6A11">
        <w:rPr>
          <w:rFonts w:asciiTheme="minorBidi" w:hAnsiTheme="minorBidi" w:cstheme="minorBidi"/>
          <w:noProof/>
          <w:sz w:val="24"/>
          <w:szCs w:val="24"/>
        </w:rPr>
        <w:t>.)</w:t>
      </w:r>
      <w:r w:rsidR="005E6A11" w:rsidRPr="005E6A11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Rada</w:t>
      </w:r>
      <w:r w:rsidRPr="00C0039B">
        <w:rPr>
          <w:rFonts w:asciiTheme="minorBidi" w:hAnsiTheme="minorBidi" w:cstheme="minorBidi"/>
          <w:color w:val="000000"/>
          <w:sz w:val="24"/>
          <w:szCs w:val="24"/>
        </w:rPr>
        <w:t xml:space="preserve"> Powiatu</w:t>
      </w:r>
      <w:r w:rsidR="00424E68" w:rsidRPr="00C0039B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4274A0" w:rsidRPr="00C0039B">
        <w:rPr>
          <w:rFonts w:asciiTheme="minorBidi" w:hAnsiTheme="minorBidi" w:cstheme="minorBidi"/>
          <w:color w:val="000000"/>
          <w:sz w:val="24"/>
          <w:szCs w:val="24"/>
        </w:rPr>
        <w:t>G</w:t>
      </w:r>
      <w:r w:rsidR="004009D2" w:rsidRPr="00C0039B">
        <w:rPr>
          <w:rFonts w:asciiTheme="minorBidi" w:hAnsiTheme="minorBidi" w:cstheme="minorBidi"/>
          <w:color w:val="000000"/>
          <w:sz w:val="24"/>
          <w:szCs w:val="24"/>
        </w:rPr>
        <w:t>oleniowskiego</w:t>
      </w:r>
      <w:r w:rsidR="002D10E8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A44692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uchwala,co następuje:</w:t>
      </w:r>
    </w:p>
    <w:p w14:paraId="150C152B" w14:textId="77777777" w:rsidR="00DA2A37" w:rsidRPr="00C0039B" w:rsidRDefault="00DA2A37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0" w:name="_Hlk158715885"/>
    </w:p>
    <w:p w14:paraId="20698D2F" w14:textId="60721E95" w:rsidR="00B32646" w:rsidRPr="00C0039B" w:rsidRDefault="00B32646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1" w:name="_Hlk180149429"/>
      <w:bookmarkStart w:id="2" w:name="_Hlk168920375"/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§ 1. Zwiększa się w budżecie powiatu na 202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r. dochody budżetowe o kwotę </w:t>
      </w:r>
    </w:p>
    <w:p w14:paraId="3F21ADF6" w14:textId="7AC64907" w:rsidR="00B32646" w:rsidRDefault="00E316A9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3" w:name="_Hlk182907509"/>
      <w:r>
        <w:rPr>
          <w:rFonts w:asciiTheme="minorBidi" w:hAnsiTheme="minorBidi" w:cstheme="minorBidi"/>
          <w:b/>
          <w:bCs/>
          <w:noProof/>
          <w:sz w:val="24"/>
          <w:szCs w:val="24"/>
        </w:rPr>
        <w:t>29.056</w:t>
      </w:r>
      <w:r w:rsidR="00B32646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zł</w:t>
      </w:r>
      <w:r w:rsidR="00B32646" w:rsidRPr="00C0039B">
        <w:rPr>
          <w:rFonts w:asciiTheme="minorBidi" w:hAnsiTheme="minorBidi" w:cstheme="minorBidi"/>
          <w:noProof/>
          <w:sz w:val="24"/>
          <w:szCs w:val="24"/>
        </w:rPr>
        <w:t xml:space="preserve">, </w:t>
      </w:r>
      <w:bookmarkEnd w:id="3"/>
      <w:r w:rsidR="00B32646" w:rsidRPr="00C0039B">
        <w:rPr>
          <w:rFonts w:asciiTheme="minorBidi" w:hAnsiTheme="minorBidi" w:cstheme="minorBidi"/>
          <w:noProof/>
          <w:sz w:val="24"/>
          <w:szCs w:val="24"/>
        </w:rPr>
        <w:t>zgodnie z załącznikiem Nr 1 do niniejszej uchwały.</w:t>
      </w:r>
    </w:p>
    <w:bookmarkEnd w:id="1"/>
    <w:p w14:paraId="7B9BE422" w14:textId="77777777" w:rsidR="000F274F" w:rsidRDefault="000F274F" w:rsidP="000F274F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7F55638E" w14:textId="4F6F4AF8" w:rsidR="000F274F" w:rsidRPr="000F274F" w:rsidRDefault="000F274F" w:rsidP="000F274F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>. Z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mniejsza </w:t>
      </w:r>
      <w:r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się w budżecie powiatu na 2024 r. dochody budżetowe o kwotę </w:t>
      </w:r>
    </w:p>
    <w:p w14:paraId="09D94B4E" w14:textId="220E9CC3" w:rsidR="000F274F" w:rsidRPr="000F274F" w:rsidRDefault="00E316A9" w:rsidP="000F274F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>
        <w:rPr>
          <w:rFonts w:asciiTheme="minorBidi" w:hAnsiTheme="minorBidi" w:cstheme="minorBidi"/>
          <w:b/>
          <w:bCs/>
          <w:noProof/>
          <w:sz w:val="24"/>
          <w:szCs w:val="24"/>
        </w:rPr>
        <w:t>182.000</w:t>
      </w:r>
      <w:r w:rsidR="000F274F"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zł</w:t>
      </w:r>
      <w:r w:rsidR="000F274F" w:rsidRPr="000F274F">
        <w:rPr>
          <w:rFonts w:asciiTheme="minorBidi" w:hAnsiTheme="minorBidi" w:cstheme="minorBidi"/>
          <w:noProof/>
          <w:sz w:val="24"/>
          <w:szCs w:val="24"/>
        </w:rPr>
        <w:t xml:space="preserve">, zgodnie z załącznikiem Nr </w:t>
      </w:r>
      <w:r w:rsidR="000F274F">
        <w:rPr>
          <w:rFonts w:asciiTheme="minorBidi" w:hAnsiTheme="minorBidi" w:cstheme="minorBidi"/>
          <w:noProof/>
          <w:sz w:val="24"/>
          <w:szCs w:val="24"/>
        </w:rPr>
        <w:t>2</w:t>
      </w:r>
      <w:r w:rsidR="000F274F" w:rsidRPr="000F274F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5DB49B4C" w14:textId="77777777" w:rsidR="000F274F" w:rsidRDefault="000F274F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4" w:name="_Hlk168402378"/>
      <w:bookmarkStart w:id="5" w:name="_Hlk129936515"/>
      <w:bookmarkEnd w:id="0"/>
      <w:bookmarkEnd w:id="2"/>
    </w:p>
    <w:p w14:paraId="2FC76FEA" w14:textId="2C1E2938" w:rsidR="00ED2B8E" w:rsidRDefault="00ED2B8E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6" w:name="_Hlk180149528"/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0F274F">
        <w:rPr>
          <w:rFonts w:asciiTheme="minorBidi" w:hAnsiTheme="minorBidi" w:cstheme="minorBidi"/>
          <w:b/>
          <w:bCs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 Zwiększa się w budżecie powiatu na 202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wydatki budżetowe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o kwotę  </w:t>
      </w:r>
      <w:r w:rsidR="002C03C3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 w:rsidR="00E316A9">
        <w:rPr>
          <w:rFonts w:asciiTheme="minorBidi" w:hAnsiTheme="minorBidi" w:cstheme="minorBidi"/>
          <w:b/>
          <w:bCs/>
          <w:noProof/>
          <w:sz w:val="24"/>
          <w:szCs w:val="24"/>
        </w:rPr>
        <w:t>467.056</w:t>
      </w:r>
      <w:r w:rsidR="00C757F2" w:rsidRPr="00C757F2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zł, </w:t>
      </w:r>
      <w:r w:rsidRPr="00C0039B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 w:rsidR="009D2974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0F274F">
        <w:rPr>
          <w:rFonts w:asciiTheme="minorBidi" w:hAnsiTheme="minorBidi" w:cstheme="minorBidi"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bookmarkEnd w:id="6"/>
    <w:p w14:paraId="48B59810" w14:textId="42C1E5C1" w:rsidR="000F274F" w:rsidRDefault="000F274F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bookmarkEnd w:id="4"/>
    <w:p w14:paraId="30F4E20B" w14:textId="39106F06" w:rsidR="000F274F" w:rsidRDefault="000F274F" w:rsidP="000F274F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 Z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mniejsza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się w budżecie powiatu na 2024 r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wydatki budżetowe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o kwotę 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 w:rsidR="00E316A9">
        <w:rPr>
          <w:rFonts w:asciiTheme="minorBidi" w:hAnsiTheme="minorBidi" w:cstheme="minorBidi"/>
          <w:b/>
          <w:bCs/>
          <w:noProof/>
          <w:sz w:val="24"/>
          <w:szCs w:val="24"/>
        </w:rPr>
        <w:t>620.000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zł</w:t>
      </w:r>
      <w:r w:rsidRPr="00C0039B">
        <w:rPr>
          <w:rFonts w:asciiTheme="minorBidi" w:hAnsiTheme="minorBidi" w:cstheme="minorBidi"/>
          <w:noProof/>
          <w:sz w:val="24"/>
          <w:szCs w:val="24"/>
        </w:rPr>
        <w:t>,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>
        <w:rPr>
          <w:rFonts w:asciiTheme="minorBidi" w:hAnsiTheme="minorBidi" w:cstheme="minorBidi"/>
          <w:noProof/>
          <w:sz w:val="24"/>
          <w:szCs w:val="24"/>
        </w:rPr>
        <w:t xml:space="preserve"> 4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4BD33728" w14:textId="1106C790" w:rsidR="00C0039B" w:rsidRPr="00C0039B" w:rsidRDefault="00C0039B" w:rsidP="00C0039B">
      <w:pPr>
        <w:spacing w:line="360" w:lineRule="auto"/>
        <w:ind w:left="720"/>
        <w:rPr>
          <w:rFonts w:asciiTheme="minorBidi" w:hAnsiTheme="minorBidi" w:cstheme="minorBidi"/>
          <w:noProof/>
          <w:sz w:val="24"/>
          <w:szCs w:val="24"/>
        </w:rPr>
      </w:pPr>
      <w:bookmarkStart w:id="7" w:name="_Hlk129938906"/>
      <w:bookmarkStart w:id="8" w:name="_Hlk129940990"/>
      <w:bookmarkStart w:id="9" w:name="_Hlk158727698"/>
      <w:bookmarkEnd w:id="5"/>
    </w:p>
    <w:bookmarkEnd w:id="7"/>
    <w:bookmarkEnd w:id="8"/>
    <w:bookmarkEnd w:id="9"/>
    <w:p w14:paraId="2C05FC0A" w14:textId="78433670" w:rsidR="00ED2B8E" w:rsidRPr="00C0039B" w:rsidRDefault="00ED2B8E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C757F2">
        <w:rPr>
          <w:rFonts w:asciiTheme="minorBidi" w:hAnsiTheme="minorBidi" w:cstheme="minorBidi"/>
          <w:b/>
          <w:bCs/>
          <w:noProof/>
          <w:sz w:val="24"/>
          <w:szCs w:val="24"/>
        </w:rPr>
        <w:t>5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noProof/>
          <w:sz w:val="24"/>
          <w:szCs w:val="24"/>
        </w:rPr>
        <w:t>Wykonanie uchwały powierza się Zarządowi Powiatu Goleniowskiego.</w:t>
      </w:r>
    </w:p>
    <w:p w14:paraId="66155F78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7CA2DE46" w14:textId="34FDF9E4" w:rsidR="00ED2B8E" w:rsidRPr="00C0039B" w:rsidRDefault="00ED2B8E" w:rsidP="00C0039B">
      <w:pPr>
        <w:spacing w:line="360" w:lineRule="auto"/>
        <w:rPr>
          <w:rFonts w:asciiTheme="minorBidi" w:hAnsiTheme="minorBidi" w:cstheme="minorBidi"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C757F2">
        <w:rPr>
          <w:rFonts w:asciiTheme="minorBidi" w:hAnsiTheme="minorBidi" w:cstheme="minorBidi"/>
          <w:b/>
          <w:bCs/>
          <w:noProof/>
          <w:sz w:val="24"/>
          <w:szCs w:val="24"/>
        </w:rPr>
        <w:t>6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Uchwała wchodzi w życie z dniem podjęcia </w:t>
      </w:r>
      <w:r w:rsidRPr="00C0039B">
        <w:rPr>
          <w:rFonts w:asciiTheme="minorBidi" w:hAnsiTheme="minorBidi" w:cstheme="minorBidi"/>
          <w:bCs/>
          <w:noProof/>
          <w:sz w:val="24"/>
          <w:szCs w:val="24"/>
        </w:rPr>
        <w:t>i podlega ogłoszeniu w Dzienniku Urzędowym Województwa Zachodniopomorskiego</w:t>
      </w:r>
      <w:r w:rsidR="009A7A90" w:rsidRPr="00C0039B">
        <w:rPr>
          <w:rFonts w:asciiTheme="minorBidi" w:hAnsiTheme="minorBidi" w:cstheme="minorBidi"/>
          <w:bCs/>
          <w:noProof/>
          <w:sz w:val="24"/>
          <w:szCs w:val="24"/>
        </w:rPr>
        <w:t>.</w:t>
      </w:r>
    </w:p>
    <w:p w14:paraId="6615792A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08BC54EB" w14:textId="0E6870E7" w:rsidR="00C0039B" w:rsidRDefault="00ED2B8E" w:rsidP="008E54CA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Przewodnicząc</w:t>
      </w:r>
      <w:r w:rsidR="006F4A9E">
        <w:rPr>
          <w:rFonts w:asciiTheme="minorBidi" w:hAnsiTheme="minorBidi" w:cstheme="minorBidi"/>
          <w:b/>
          <w:bCs/>
          <w:noProof/>
          <w:sz w:val="24"/>
          <w:szCs w:val="24"/>
        </w:rPr>
        <w:t>y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Rady Powiatu</w:t>
      </w:r>
      <w:r w:rsidRPr="00C0039B">
        <w:rPr>
          <w:rFonts w:asciiTheme="minorBidi" w:hAnsiTheme="minorBidi" w:cstheme="minorBidi"/>
          <w:noProof/>
          <w:sz w:val="24"/>
          <w:szCs w:val="24"/>
        </w:rPr>
        <w:tab/>
      </w:r>
      <w:r w:rsidR="00C0039B">
        <w:rPr>
          <w:rFonts w:asciiTheme="minorBidi" w:hAnsiTheme="minorBidi" w:cstheme="minorBidi"/>
          <w:noProof/>
          <w:sz w:val="24"/>
          <w:szCs w:val="24"/>
        </w:rPr>
        <w:t xml:space="preserve">            </w:t>
      </w:r>
    </w:p>
    <w:p w14:paraId="0F8165D8" w14:textId="0D6CD33A" w:rsidR="00ED2B8E" w:rsidRPr="006F4A9E" w:rsidRDefault="006F4A9E" w:rsidP="00C0039B">
      <w:pPr>
        <w:keepNext/>
        <w:spacing w:line="360" w:lineRule="auto"/>
        <w:outlineLvl w:val="1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6F4A9E">
        <w:rPr>
          <w:rFonts w:asciiTheme="minorBidi" w:hAnsiTheme="minorBidi" w:cstheme="minorBidi"/>
          <w:b/>
          <w:bCs/>
          <w:noProof/>
          <w:sz w:val="24"/>
          <w:szCs w:val="24"/>
        </w:rPr>
        <w:t>Witold Kaleczyc</w:t>
      </w:r>
    </w:p>
    <w:p w14:paraId="722CCB69" w14:textId="77777777" w:rsidR="00ED2B8E" w:rsidRPr="00C0039B" w:rsidRDefault="00ED2B8E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2EB230A6" w14:textId="77777777" w:rsidR="005A4E86" w:rsidRDefault="005A4E86" w:rsidP="00C0039B">
      <w:pPr>
        <w:spacing w:line="360" w:lineRule="auto"/>
        <w:jc w:val="center"/>
        <w:rPr>
          <w:rFonts w:asciiTheme="minorBidi" w:hAnsiTheme="minorBidi" w:cstheme="minorBidi"/>
          <w:b/>
          <w:noProof/>
          <w:sz w:val="24"/>
          <w:szCs w:val="24"/>
        </w:rPr>
      </w:pPr>
    </w:p>
    <w:p w14:paraId="2AF6E728" w14:textId="69CB1359" w:rsidR="00816420" w:rsidRDefault="001A1EC7" w:rsidP="008E54CA">
      <w:pPr>
        <w:spacing w:line="360" w:lineRule="auto"/>
        <w:rPr>
          <w:rFonts w:asciiTheme="minorBidi" w:hAnsiTheme="minorBidi" w:cstheme="minorBidi"/>
          <w:b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noProof/>
          <w:sz w:val="24"/>
          <w:szCs w:val="24"/>
        </w:rPr>
        <w:lastRenderedPageBreak/>
        <w:t>Uzasadnienie</w:t>
      </w:r>
    </w:p>
    <w:p w14:paraId="5D0EBCED" w14:textId="4B6D1436" w:rsidR="00034041" w:rsidRPr="00C0039B" w:rsidRDefault="004C4A43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>Wprowadzone zmiany w budżecie powiatu na 202</w:t>
      </w:r>
      <w:r w:rsidR="003A009E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r. dotyczą:</w:t>
      </w:r>
    </w:p>
    <w:p w14:paraId="1F636526" w14:textId="2E3B2AE8" w:rsidR="00E316A9" w:rsidRPr="00E316A9" w:rsidRDefault="004E09C3" w:rsidP="00E316A9">
      <w:pPr>
        <w:pStyle w:val="Akapitzlist"/>
        <w:numPr>
          <w:ilvl w:val="0"/>
          <w:numId w:val="11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E316A9">
        <w:rPr>
          <w:rFonts w:asciiTheme="minorBidi" w:hAnsiTheme="minorBidi" w:cstheme="minorBidi"/>
          <w:b/>
          <w:sz w:val="24"/>
          <w:szCs w:val="24"/>
        </w:rPr>
        <w:t>Z</w:t>
      </w:r>
      <w:r w:rsidR="002556CF" w:rsidRPr="00E316A9">
        <w:rPr>
          <w:rFonts w:asciiTheme="minorBidi" w:hAnsiTheme="minorBidi" w:cstheme="minorBidi"/>
          <w:b/>
          <w:sz w:val="24"/>
          <w:szCs w:val="24"/>
        </w:rPr>
        <w:t>większenia planu dochodów</w:t>
      </w:r>
      <w:r w:rsidR="003A009E" w:rsidRPr="00E316A9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D30BC7" w:rsidRPr="00D30BC7">
        <w:rPr>
          <w:rFonts w:asciiTheme="minorBidi" w:hAnsiTheme="minorBidi" w:cstheme="minorBidi"/>
          <w:b/>
          <w:sz w:val="24"/>
          <w:szCs w:val="24"/>
        </w:rPr>
        <w:t xml:space="preserve">i wydatków </w:t>
      </w:r>
      <w:r w:rsidR="0020087B" w:rsidRPr="00D30BC7">
        <w:rPr>
          <w:rFonts w:asciiTheme="minorBidi" w:hAnsiTheme="minorBidi" w:cstheme="minorBidi"/>
          <w:b/>
          <w:sz w:val="24"/>
          <w:szCs w:val="24"/>
        </w:rPr>
        <w:t>o</w:t>
      </w:r>
      <w:r w:rsidR="0020087B" w:rsidRPr="00E316A9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556CF" w:rsidRPr="00E316A9">
        <w:rPr>
          <w:rFonts w:asciiTheme="minorBidi" w:hAnsiTheme="minorBidi" w:cstheme="minorBidi"/>
          <w:bCs/>
          <w:sz w:val="24"/>
          <w:szCs w:val="24"/>
        </w:rPr>
        <w:t xml:space="preserve">kwotę </w:t>
      </w:r>
      <w:r w:rsidR="00E316A9" w:rsidRPr="00E316A9">
        <w:rPr>
          <w:rFonts w:asciiTheme="minorBidi" w:hAnsiTheme="minorBidi" w:cstheme="minorBidi"/>
          <w:b/>
          <w:sz w:val="24"/>
          <w:szCs w:val="24"/>
        </w:rPr>
        <w:t>17.056</w:t>
      </w:r>
      <w:r w:rsidR="00C91ECE" w:rsidRPr="00E316A9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="00E316A9" w:rsidRPr="00E316A9">
        <w:rPr>
          <w:rFonts w:asciiTheme="minorBidi" w:hAnsiTheme="minorBidi" w:cstheme="minorBidi"/>
          <w:b/>
          <w:sz w:val="24"/>
          <w:szCs w:val="24"/>
        </w:rPr>
        <w:t>zł w</w:t>
      </w:r>
      <w:r w:rsidR="00E316A9" w:rsidRPr="00E316A9">
        <w:rPr>
          <w:rFonts w:asciiTheme="minorBidi" w:hAnsiTheme="minorBidi" w:cstheme="minorBidi"/>
          <w:bCs/>
          <w:sz w:val="24"/>
          <w:szCs w:val="24"/>
        </w:rPr>
        <w:t xml:space="preserve"> związku z uwzględnieniem wniosków:</w:t>
      </w:r>
    </w:p>
    <w:p w14:paraId="2A83DA0A" w14:textId="07F00B60" w:rsidR="00316ADD" w:rsidRDefault="00E316A9" w:rsidP="00E316A9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FD56D9">
        <w:rPr>
          <w:rFonts w:asciiTheme="minorBidi" w:hAnsiTheme="minorBidi" w:cstheme="minorBidi"/>
          <w:bCs/>
          <w:sz w:val="24"/>
          <w:szCs w:val="24"/>
        </w:rPr>
        <w:t xml:space="preserve">PPP w Goleniowie z dnia </w:t>
      </w:r>
      <w:r>
        <w:rPr>
          <w:rFonts w:asciiTheme="minorBidi" w:hAnsiTheme="minorBidi" w:cstheme="minorBidi"/>
          <w:bCs/>
          <w:sz w:val="24"/>
          <w:szCs w:val="24"/>
        </w:rPr>
        <w:t xml:space="preserve">20 listopada </w:t>
      </w:r>
      <w:r w:rsidRPr="00FD56D9">
        <w:rPr>
          <w:rFonts w:asciiTheme="minorBidi" w:hAnsiTheme="minorBidi" w:cstheme="minorBidi"/>
          <w:bCs/>
          <w:sz w:val="24"/>
          <w:szCs w:val="24"/>
        </w:rPr>
        <w:t>2024 r</w:t>
      </w:r>
      <w:bookmarkStart w:id="10" w:name="_Hlk180152044"/>
      <w:r w:rsidRPr="00FD56D9">
        <w:rPr>
          <w:rFonts w:asciiTheme="minorBidi" w:hAnsiTheme="minorBidi" w:cstheme="minorBidi"/>
          <w:bCs/>
          <w:sz w:val="24"/>
          <w:szCs w:val="24"/>
        </w:rPr>
        <w:t>., w sprawie zwiększenia planu dochodów o kwotę</w:t>
      </w:r>
      <w:r>
        <w:rPr>
          <w:rFonts w:asciiTheme="minorBidi" w:hAnsiTheme="minorBidi" w:cstheme="minorBidi"/>
          <w:bCs/>
          <w:sz w:val="24"/>
          <w:szCs w:val="24"/>
        </w:rPr>
        <w:t xml:space="preserve"> 14.154</w:t>
      </w:r>
      <w:r w:rsidRPr="00FD56D9">
        <w:rPr>
          <w:rFonts w:asciiTheme="minorBidi" w:hAnsiTheme="minorBidi" w:cstheme="minorBidi"/>
          <w:bCs/>
          <w:sz w:val="24"/>
          <w:szCs w:val="24"/>
        </w:rPr>
        <w:t xml:space="preserve"> zł </w:t>
      </w:r>
      <w:r w:rsidRPr="00E316A9">
        <w:rPr>
          <w:rFonts w:asciiTheme="minorBidi" w:hAnsiTheme="minorBidi" w:cstheme="minorBidi"/>
          <w:bCs/>
          <w:sz w:val="24"/>
          <w:szCs w:val="24"/>
        </w:rPr>
        <w:t>w związku z uzyskaniem odszkodowania za zalane pomieszczenia</w:t>
      </w:r>
      <w:r w:rsidR="00316ADD">
        <w:rPr>
          <w:rFonts w:asciiTheme="minorBidi" w:hAnsiTheme="minorBidi" w:cstheme="minorBidi"/>
          <w:bCs/>
          <w:sz w:val="24"/>
          <w:szCs w:val="24"/>
        </w:rPr>
        <w:t xml:space="preserve"> oraz uzyskani</w:t>
      </w:r>
      <w:r w:rsidR="008F0C91">
        <w:rPr>
          <w:rFonts w:asciiTheme="minorBidi" w:hAnsiTheme="minorBidi" w:cstheme="minorBidi"/>
          <w:bCs/>
          <w:sz w:val="24"/>
          <w:szCs w:val="24"/>
        </w:rPr>
        <w:t>em</w:t>
      </w:r>
      <w:r w:rsidR="00316ADD">
        <w:rPr>
          <w:rFonts w:asciiTheme="minorBidi" w:hAnsiTheme="minorBidi" w:cstheme="minorBidi"/>
          <w:bCs/>
          <w:sz w:val="24"/>
          <w:szCs w:val="24"/>
        </w:rPr>
        <w:t xml:space="preserve"> środków finansowych </w:t>
      </w:r>
      <w:r w:rsidR="008F172E" w:rsidRPr="008F172E">
        <w:rPr>
          <w:rFonts w:asciiTheme="minorBidi" w:hAnsiTheme="minorBidi" w:cstheme="minorBidi"/>
          <w:bCs/>
          <w:sz w:val="24"/>
          <w:szCs w:val="24"/>
        </w:rPr>
        <w:t>z rezerwy Krajowego Funduszu Szkoleniowego</w:t>
      </w:r>
      <w:r w:rsidR="00316ADD">
        <w:rPr>
          <w:rFonts w:asciiTheme="minorBidi" w:hAnsiTheme="minorBidi" w:cstheme="minorBidi"/>
          <w:bCs/>
          <w:sz w:val="24"/>
          <w:szCs w:val="24"/>
        </w:rPr>
        <w:t>,</w:t>
      </w:r>
    </w:p>
    <w:p w14:paraId="13E8DE1B" w14:textId="62D4FCD4" w:rsidR="00E316A9" w:rsidRDefault="00E316A9" w:rsidP="00E316A9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73764A">
        <w:rPr>
          <w:rFonts w:asciiTheme="minorBidi" w:hAnsiTheme="minorBidi" w:cstheme="minorBidi"/>
          <w:bCs/>
          <w:sz w:val="24"/>
          <w:szCs w:val="24"/>
        </w:rPr>
        <w:t xml:space="preserve">Dyrektora ZS nr 1 w Goleniowie z dnia </w:t>
      </w:r>
      <w:r w:rsidR="00316ADD">
        <w:rPr>
          <w:rFonts w:asciiTheme="minorBidi" w:hAnsiTheme="minorBidi" w:cstheme="minorBidi"/>
          <w:bCs/>
          <w:sz w:val="24"/>
          <w:szCs w:val="24"/>
        </w:rPr>
        <w:t>22</w:t>
      </w:r>
      <w:r w:rsidRPr="0073764A">
        <w:rPr>
          <w:rFonts w:asciiTheme="minorBidi" w:hAnsiTheme="minorBidi" w:cstheme="minorBidi"/>
          <w:bCs/>
          <w:sz w:val="24"/>
          <w:szCs w:val="24"/>
        </w:rPr>
        <w:t xml:space="preserve"> listopada</w:t>
      </w:r>
      <w:r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73764A">
        <w:rPr>
          <w:rFonts w:asciiTheme="minorBidi" w:hAnsiTheme="minorBidi" w:cstheme="minorBidi"/>
          <w:bCs/>
          <w:sz w:val="24"/>
          <w:szCs w:val="24"/>
        </w:rPr>
        <w:t>202</w:t>
      </w:r>
      <w:r>
        <w:rPr>
          <w:rFonts w:asciiTheme="minorBidi" w:hAnsiTheme="minorBidi" w:cstheme="minorBidi"/>
          <w:bCs/>
          <w:sz w:val="24"/>
          <w:szCs w:val="24"/>
        </w:rPr>
        <w:t>4</w:t>
      </w:r>
      <w:r w:rsidRPr="0073764A">
        <w:rPr>
          <w:rFonts w:asciiTheme="minorBidi" w:hAnsiTheme="minorBidi" w:cstheme="minorBidi"/>
          <w:bCs/>
          <w:sz w:val="24"/>
          <w:szCs w:val="24"/>
        </w:rPr>
        <w:t xml:space="preserve"> r., w sprawie zwiększenia dochodów </w:t>
      </w:r>
      <w:r>
        <w:rPr>
          <w:rFonts w:asciiTheme="minorBidi" w:hAnsiTheme="minorBidi" w:cstheme="minorBidi"/>
          <w:bCs/>
          <w:sz w:val="24"/>
          <w:szCs w:val="24"/>
        </w:rPr>
        <w:t xml:space="preserve">o </w:t>
      </w:r>
      <w:r w:rsidR="00316ADD">
        <w:rPr>
          <w:rFonts w:asciiTheme="minorBidi" w:hAnsiTheme="minorBidi" w:cstheme="minorBidi"/>
          <w:bCs/>
          <w:sz w:val="24"/>
          <w:szCs w:val="24"/>
        </w:rPr>
        <w:t>2.902</w:t>
      </w:r>
      <w:r w:rsidRPr="0073764A">
        <w:rPr>
          <w:rFonts w:asciiTheme="minorBidi" w:hAnsiTheme="minorBidi" w:cstheme="minorBidi"/>
          <w:bCs/>
          <w:sz w:val="24"/>
          <w:szCs w:val="24"/>
        </w:rPr>
        <w:t xml:space="preserve"> zł </w:t>
      </w:r>
      <w:bookmarkStart w:id="11" w:name="_Hlk184304721"/>
      <w:r w:rsidRPr="0073764A">
        <w:rPr>
          <w:rFonts w:asciiTheme="minorBidi" w:hAnsiTheme="minorBidi" w:cstheme="minorBidi"/>
          <w:bCs/>
          <w:sz w:val="24"/>
          <w:szCs w:val="24"/>
        </w:rPr>
        <w:t xml:space="preserve">w związku z </w:t>
      </w:r>
      <w:r w:rsidR="008F0C91">
        <w:rPr>
          <w:rFonts w:asciiTheme="minorBidi" w:hAnsiTheme="minorBidi" w:cstheme="minorBidi"/>
          <w:bCs/>
          <w:sz w:val="24"/>
          <w:szCs w:val="24"/>
        </w:rPr>
        <w:t>otrzymaniem</w:t>
      </w:r>
      <w:r w:rsidRPr="0073764A">
        <w:rPr>
          <w:rFonts w:asciiTheme="minorBidi" w:hAnsiTheme="minorBidi" w:cstheme="minorBidi"/>
          <w:bCs/>
          <w:sz w:val="24"/>
          <w:szCs w:val="24"/>
        </w:rPr>
        <w:t xml:space="preserve"> odszkodowa</w:t>
      </w:r>
      <w:r>
        <w:rPr>
          <w:rFonts w:asciiTheme="minorBidi" w:hAnsiTheme="minorBidi" w:cstheme="minorBidi"/>
          <w:bCs/>
          <w:sz w:val="24"/>
          <w:szCs w:val="24"/>
        </w:rPr>
        <w:t>nia za zalane pomieszczenia w kompleksie FALA;</w:t>
      </w:r>
      <w:bookmarkEnd w:id="11"/>
    </w:p>
    <w:p w14:paraId="5CD27519" w14:textId="77777777" w:rsidR="00D30BC7" w:rsidRPr="00D30BC7" w:rsidRDefault="00D30BC7" w:rsidP="00D30BC7">
      <w:pPr>
        <w:pStyle w:val="Akapitzlist"/>
        <w:spacing w:line="360" w:lineRule="auto"/>
        <w:ind w:left="720"/>
        <w:rPr>
          <w:rFonts w:ascii="Arial" w:hAnsi="Arial" w:cs="Arial"/>
          <w:bCs/>
          <w:sz w:val="24"/>
          <w:szCs w:val="24"/>
        </w:rPr>
      </w:pPr>
    </w:p>
    <w:p w14:paraId="4BE2059C" w14:textId="1AA8E7D4" w:rsidR="00316ADD" w:rsidRPr="00316ADD" w:rsidRDefault="00316ADD" w:rsidP="00316ADD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316ADD">
        <w:rPr>
          <w:rFonts w:ascii="Arial" w:hAnsi="Arial" w:cs="Arial"/>
          <w:b/>
          <w:sz w:val="24"/>
          <w:szCs w:val="24"/>
        </w:rPr>
        <w:t>Przeniesienia dochodów</w:t>
      </w:r>
      <w:r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316ADD">
        <w:rPr>
          <w:rFonts w:ascii="Arial" w:hAnsi="Arial" w:cs="Arial"/>
          <w:bCs/>
          <w:sz w:val="24"/>
          <w:szCs w:val="24"/>
        </w:rPr>
        <w:t xml:space="preserve">pomiędzy paragrafami na kwotę 12.000 zł w związku z koniecznością dostosowania </w:t>
      </w:r>
      <w:r>
        <w:rPr>
          <w:rFonts w:ascii="Arial" w:hAnsi="Arial" w:cs="Arial"/>
          <w:bCs/>
          <w:sz w:val="24"/>
          <w:szCs w:val="24"/>
        </w:rPr>
        <w:t xml:space="preserve">budżetu powiatu </w:t>
      </w:r>
      <w:r w:rsidRPr="00316ADD">
        <w:rPr>
          <w:rFonts w:ascii="Arial" w:hAnsi="Arial" w:cs="Arial"/>
          <w:bCs/>
          <w:sz w:val="24"/>
          <w:szCs w:val="24"/>
        </w:rPr>
        <w:t>do p</w:t>
      </w:r>
      <w:r>
        <w:rPr>
          <w:rFonts w:ascii="Arial" w:hAnsi="Arial" w:cs="Arial"/>
          <w:bCs/>
          <w:sz w:val="24"/>
          <w:szCs w:val="24"/>
        </w:rPr>
        <w:t>lanu</w:t>
      </w:r>
      <w:r w:rsidRPr="00316ADD">
        <w:rPr>
          <w:rFonts w:ascii="Arial" w:hAnsi="Arial" w:cs="Arial"/>
          <w:bCs/>
          <w:sz w:val="24"/>
          <w:szCs w:val="24"/>
        </w:rPr>
        <w:t xml:space="preserve"> </w:t>
      </w:r>
      <w:r w:rsidRPr="00316ADD">
        <w:rPr>
          <w:rFonts w:ascii="Arial" w:hAnsi="Arial" w:cs="Arial"/>
          <w:sz w:val="24"/>
          <w:szCs w:val="24"/>
        </w:rPr>
        <w:t>Fundusz Wsparcia Państwowej Straży Pożarnej</w:t>
      </w:r>
      <w:r>
        <w:rPr>
          <w:rFonts w:ascii="Arial" w:hAnsi="Arial" w:cs="Arial"/>
          <w:sz w:val="24"/>
          <w:szCs w:val="24"/>
        </w:rPr>
        <w:t>;</w:t>
      </w:r>
    </w:p>
    <w:bookmarkEnd w:id="10"/>
    <w:p w14:paraId="761DE51B" w14:textId="77777777" w:rsidR="00D30BC7" w:rsidRPr="00D30BC7" w:rsidRDefault="00D30BC7" w:rsidP="00D30BC7">
      <w:pPr>
        <w:pStyle w:val="Akapitzlist"/>
        <w:spacing w:line="360" w:lineRule="auto"/>
        <w:ind w:left="720"/>
        <w:rPr>
          <w:rFonts w:ascii="Arial" w:hAnsi="Arial" w:cs="Arial"/>
          <w:bCs/>
          <w:sz w:val="24"/>
          <w:szCs w:val="24"/>
        </w:rPr>
      </w:pPr>
    </w:p>
    <w:p w14:paraId="67D684AB" w14:textId="10E32C0F" w:rsidR="008F0C91" w:rsidRPr="008F0C91" w:rsidRDefault="002F1D7D" w:rsidP="00316ADD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316ADD">
        <w:rPr>
          <w:rFonts w:asciiTheme="minorBidi" w:hAnsiTheme="minorBidi" w:cstheme="minorBidi"/>
          <w:b/>
          <w:sz w:val="24"/>
          <w:szCs w:val="24"/>
        </w:rPr>
        <w:t xml:space="preserve">Zmniejszenia planu dochodów </w:t>
      </w:r>
      <w:r w:rsidR="0073764A" w:rsidRPr="00316ADD">
        <w:rPr>
          <w:rFonts w:asciiTheme="minorBidi" w:hAnsiTheme="minorBidi" w:cstheme="minorBidi"/>
          <w:b/>
          <w:sz w:val="24"/>
          <w:szCs w:val="24"/>
        </w:rPr>
        <w:t xml:space="preserve">i wydatków o kwotę </w:t>
      </w:r>
      <w:r w:rsidR="00316ADD">
        <w:rPr>
          <w:rFonts w:asciiTheme="minorBidi" w:hAnsiTheme="minorBidi" w:cstheme="minorBidi"/>
          <w:b/>
          <w:sz w:val="24"/>
          <w:szCs w:val="24"/>
        </w:rPr>
        <w:t>170.000</w:t>
      </w:r>
      <w:r w:rsidR="0073764A" w:rsidRPr="00316ADD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="00AB27D8" w:rsidRPr="00316ADD">
        <w:rPr>
          <w:rFonts w:asciiTheme="minorBidi" w:hAnsiTheme="minorBidi" w:cstheme="minorBidi"/>
          <w:b/>
          <w:sz w:val="24"/>
          <w:szCs w:val="24"/>
        </w:rPr>
        <w:t>zł</w:t>
      </w:r>
      <w:r w:rsidR="00AB27D8" w:rsidRPr="00316ADD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F0C91">
        <w:rPr>
          <w:rFonts w:asciiTheme="minorBidi" w:hAnsiTheme="minorBidi" w:cstheme="minorBidi"/>
          <w:bCs/>
          <w:sz w:val="24"/>
          <w:szCs w:val="24"/>
        </w:rPr>
        <w:t>przeznaczonych na realizację zadania inwestycyjnego pn. „Przebudowa drogi powiatowej nr 4121Z Krępsko – Gniazdowo – Miękowo o długości ok 500 m.b.” ze względu na unieważnienie postepowania przetargowego;</w:t>
      </w:r>
    </w:p>
    <w:p w14:paraId="2284EE5B" w14:textId="77777777" w:rsidR="00D30BC7" w:rsidRPr="00D30BC7" w:rsidRDefault="00D30BC7" w:rsidP="00D30BC7">
      <w:pPr>
        <w:pStyle w:val="Akapitzlist"/>
        <w:spacing w:line="360" w:lineRule="auto"/>
        <w:ind w:left="720"/>
        <w:rPr>
          <w:rFonts w:ascii="Arial" w:hAnsi="Arial" w:cs="Arial"/>
          <w:bCs/>
          <w:sz w:val="24"/>
          <w:szCs w:val="24"/>
        </w:rPr>
      </w:pPr>
    </w:p>
    <w:p w14:paraId="158E82FC" w14:textId="7BF6B3C7" w:rsidR="00D30BC7" w:rsidRPr="00D30BC7" w:rsidRDefault="00D30BC7" w:rsidP="00316ADD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D30BC7">
        <w:rPr>
          <w:rFonts w:asciiTheme="minorBidi" w:hAnsiTheme="minorBidi" w:cstheme="minorBidi"/>
          <w:b/>
          <w:sz w:val="24"/>
          <w:szCs w:val="24"/>
        </w:rPr>
        <w:t>Przeniesienia w planie wydatków</w:t>
      </w:r>
      <w:r>
        <w:rPr>
          <w:rFonts w:asciiTheme="minorBidi" w:hAnsiTheme="minorBidi" w:cstheme="minorBidi"/>
          <w:bCs/>
          <w:sz w:val="24"/>
          <w:szCs w:val="24"/>
        </w:rPr>
        <w:t xml:space="preserve"> pomiędzy działami i rozdziałami na kwotę 450.000 zł w celu dostosowania planu do aktualnych potrzeb Starostwa Powiatowego w Goleniowie.</w:t>
      </w:r>
    </w:p>
    <w:p w14:paraId="36D445CF" w14:textId="1743AF4D" w:rsidR="00D30BC7" w:rsidRPr="00D30BC7" w:rsidRDefault="00D30BC7" w:rsidP="00D30BC7">
      <w:pPr>
        <w:pStyle w:val="Akapitzlist"/>
        <w:spacing w:line="360" w:lineRule="auto"/>
        <w:ind w:left="720"/>
        <w:rPr>
          <w:rFonts w:ascii="Arial" w:hAnsi="Arial" w:cs="Arial"/>
          <w:bCs/>
          <w:sz w:val="24"/>
          <w:szCs w:val="24"/>
        </w:rPr>
      </w:pPr>
    </w:p>
    <w:p w14:paraId="5818DB11" w14:textId="4303FF9A" w:rsidR="00B94983" w:rsidRPr="006A6EE6" w:rsidRDefault="00B94983" w:rsidP="00C0039B">
      <w:pPr>
        <w:pStyle w:val="Tekstpodstawowy"/>
        <w:spacing w:line="360" w:lineRule="auto"/>
        <w:jc w:val="left"/>
        <w:rPr>
          <w:rFonts w:asciiTheme="minorBidi" w:hAnsiTheme="minorBidi" w:cstheme="minorBidi"/>
          <w:iCs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>Goleniów, dnia</w:t>
      </w:r>
      <w:r w:rsidR="00D30BC7">
        <w:rPr>
          <w:rFonts w:asciiTheme="minorBidi" w:hAnsiTheme="minorBidi" w:cstheme="minorBidi"/>
          <w:iCs/>
          <w:sz w:val="20"/>
        </w:rPr>
        <w:t xml:space="preserve"> 4 grudnia</w:t>
      </w:r>
      <w:r w:rsidR="00FC659E" w:rsidRPr="006A6EE6">
        <w:rPr>
          <w:rFonts w:asciiTheme="minorBidi" w:hAnsiTheme="minorBidi" w:cstheme="minorBidi"/>
          <w:iCs/>
          <w:sz w:val="20"/>
        </w:rPr>
        <w:t xml:space="preserve"> 2024</w:t>
      </w:r>
      <w:r w:rsidRPr="006A6EE6">
        <w:rPr>
          <w:rFonts w:asciiTheme="minorBidi" w:hAnsiTheme="minorBidi" w:cstheme="minorBidi"/>
          <w:iCs/>
          <w:sz w:val="20"/>
        </w:rPr>
        <w:t xml:space="preserve"> r.</w:t>
      </w:r>
    </w:p>
    <w:p w14:paraId="4C99037A" w14:textId="77777777" w:rsidR="00F169C0" w:rsidRPr="006A6EE6" w:rsidRDefault="00B94983" w:rsidP="00C0039B">
      <w:pPr>
        <w:pStyle w:val="Tekstpodstawowy"/>
        <w:spacing w:line="360" w:lineRule="auto"/>
        <w:jc w:val="left"/>
        <w:rPr>
          <w:rFonts w:asciiTheme="minorBidi" w:hAnsiTheme="minorBidi" w:cstheme="minorBidi"/>
          <w:b/>
          <w:bCs/>
          <w:iCs/>
          <w:noProof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 xml:space="preserve">Opracowała: Barbara Bąk </w:t>
      </w:r>
    </w:p>
    <w:sectPr w:rsidR="00F169C0" w:rsidRPr="006A6EE6" w:rsidSect="0079402F"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3BF39" w14:textId="77777777" w:rsidR="004810FE" w:rsidRDefault="004810FE">
      <w:r>
        <w:separator/>
      </w:r>
    </w:p>
  </w:endnote>
  <w:endnote w:type="continuationSeparator" w:id="0">
    <w:p w14:paraId="7389ECE2" w14:textId="77777777" w:rsidR="004810FE" w:rsidRDefault="00481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05BD4" w14:textId="77777777" w:rsidR="004810FE" w:rsidRDefault="004810FE">
      <w:r>
        <w:separator/>
      </w:r>
    </w:p>
  </w:footnote>
  <w:footnote w:type="continuationSeparator" w:id="0">
    <w:p w14:paraId="42A0C9D3" w14:textId="77777777" w:rsidR="004810FE" w:rsidRDefault="004810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2361A"/>
    <w:multiLevelType w:val="hybridMultilevel"/>
    <w:tmpl w:val="62F84F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556AF"/>
    <w:multiLevelType w:val="hybridMultilevel"/>
    <w:tmpl w:val="69A8E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FA4BCF"/>
    <w:multiLevelType w:val="hybridMultilevel"/>
    <w:tmpl w:val="0CEE8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C65F0"/>
    <w:multiLevelType w:val="hybridMultilevel"/>
    <w:tmpl w:val="CE9AA874"/>
    <w:lvl w:ilvl="0" w:tplc="A7480EE0">
      <w:start w:val="1"/>
      <w:numFmt w:val="lowerLetter"/>
      <w:lvlText w:val="%1)"/>
      <w:lvlJc w:val="left"/>
      <w:pPr>
        <w:ind w:left="1440" w:hanging="360"/>
      </w:pPr>
      <w:rPr>
        <w:rFonts w:asciiTheme="minorBidi" w:eastAsia="Times New Roman" w:hAnsiTheme="minorBidi" w:cstheme="minorBid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9F2C3C"/>
    <w:multiLevelType w:val="hybridMultilevel"/>
    <w:tmpl w:val="F5265B0C"/>
    <w:lvl w:ilvl="0" w:tplc="E18EB550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FC4F46"/>
    <w:multiLevelType w:val="hybridMultilevel"/>
    <w:tmpl w:val="478E9EE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4D0BC6"/>
    <w:multiLevelType w:val="hybridMultilevel"/>
    <w:tmpl w:val="4692DD3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E475A"/>
    <w:multiLevelType w:val="hybridMultilevel"/>
    <w:tmpl w:val="DFC400A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1" w15:restartNumberingAfterBreak="0">
    <w:nsid w:val="6CD60AE8"/>
    <w:multiLevelType w:val="hybridMultilevel"/>
    <w:tmpl w:val="4732A8FE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92162216">
    <w:abstractNumId w:val="8"/>
  </w:num>
  <w:num w:numId="2" w16cid:durableId="760368122">
    <w:abstractNumId w:val="5"/>
  </w:num>
  <w:num w:numId="3" w16cid:durableId="1184128967">
    <w:abstractNumId w:val="4"/>
  </w:num>
  <w:num w:numId="4" w16cid:durableId="226497438">
    <w:abstractNumId w:val="6"/>
  </w:num>
  <w:num w:numId="5" w16cid:durableId="1418789584">
    <w:abstractNumId w:val="9"/>
  </w:num>
  <w:num w:numId="6" w16cid:durableId="1597979197">
    <w:abstractNumId w:val="2"/>
  </w:num>
  <w:num w:numId="7" w16cid:durableId="2114397820">
    <w:abstractNumId w:val="3"/>
  </w:num>
  <w:num w:numId="8" w16cid:durableId="1136333124">
    <w:abstractNumId w:val="1"/>
  </w:num>
  <w:num w:numId="9" w16cid:durableId="1245381160">
    <w:abstractNumId w:val="11"/>
  </w:num>
  <w:num w:numId="10" w16cid:durableId="80414001">
    <w:abstractNumId w:val="7"/>
  </w:num>
  <w:num w:numId="11" w16cid:durableId="34125106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742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7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C41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5D9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D78CC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74F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3ABC"/>
    <w:rsid w:val="001043C4"/>
    <w:rsid w:val="001048AA"/>
    <w:rsid w:val="00104C9A"/>
    <w:rsid w:val="0010574B"/>
    <w:rsid w:val="0010615F"/>
    <w:rsid w:val="001063A1"/>
    <w:rsid w:val="00106823"/>
    <w:rsid w:val="001075DE"/>
    <w:rsid w:val="0011002D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B27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15E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AE4"/>
    <w:rsid w:val="001D0BED"/>
    <w:rsid w:val="001D0F55"/>
    <w:rsid w:val="001D201B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13B8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0DA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5F8B"/>
    <w:rsid w:val="002A707A"/>
    <w:rsid w:val="002A7120"/>
    <w:rsid w:val="002A7B97"/>
    <w:rsid w:val="002B0279"/>
    <w:rsid w:val="002B0626"/>
    <w:rsid w:val="002B241D"/>
    <w:rsid w:val="002B3355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1AA"/>
    <w:rsid w:val="002D0B7F"/>
    <w:rsid w:val="002D10E8"/>
    <w:rsid w:val="002D2548"/>
    <w:rsid w:val="002D323A"/>
    <w:rsid w:val="002D340C"/>
    <w:rsid w:val="002D3B17"/>
    <w:rsid w:val="002D4F2F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17B0"/>
    <w:rsid w:val="002F1D7D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6ADD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82E"/>
    <w:rsid w:val="00347A71"/>
    <w:rsid w:val="00347F3E"/>
    <w:rsid w:val="00350652"/>
    <w:rsid w:val="00351D9D"/>
    <w:rsid w:val="00352387"/>
    <w:rsid w:val="003523F0"/>
    <w:rsid w:val="0035243E"/>
    <w:rsid w:val="003537E6"/>
    <w:rsid w:val="003538C8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CB3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3464"/>
    <w:rsid w:val="003B4BFB"/>
    <w:rsid w:val="003B500C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E737E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5BAA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378D0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2F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49D"/>
    <w:rsid w:val="00477B9B"/>
    <w:rsid w:val="00480A89"/>
    <w:rsid w:val="004810FE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87C82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0CDD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4C81"/>
    <w:rsid w:val="004C5ABE"/>
    <w:rsid w:val="004C65BB"/>
    <w:rsid w:val="004C6757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384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0B7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2F17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4451D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33FC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7AD"/>
    <w:rsid w:val="005A0BFA"/>
    <w:rsid w:val="005A36D5"/>
    <w:rsid w:val="005A4C6D"/>
    <w:rsid w:val="005A4D35"/>
    <w:rsid w:val="005A4E86"/>
    <w:rsid w:val="005A4F2E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47CD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D7679"/>
    <w:rsid w:val="005D7911"/>
    <w:rsid w:val="005E192E"/>
    <w:rsid w:val="005E2189"/>
    <w:rsid w:val="005E2C6A"/>
    <w:rsid w:val="005E54B9"/>
    <w:rsid w:val="005E55BF"/>
    <w:rsid w:val="005E595E"/>
    <w:rsid w:val="005E61BF"/>
    <w:rsid w:val="005E6A11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D9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397E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6EE6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6F82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1AF1"/>
    <w:rsid w:val="006E29D6"/>
    <w:rsid w:val="006E3417"/>
    <w:rsid w:val="006E35A5"/>
    <w:rsid w:val="006E35C4"/>
    <w:rsid w:val="006E3873"/>
    <w:rsid w:val="006E458D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1D7D"/>
    <w:rsid w:val="006F232D"/>
    <w:rsid w:val="006F24CE"/>
    <w:rsid w:val="006F2FD6"/>
    <w:rsid w:val="006F4A9E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25D2"/>
    <w:rsid w:val="00713942"/>
    <w:rsid w:val="007139D5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64A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6A0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6FFA"/>
    <w:rsid w:val="007577E5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9A7"/>
    <w:rsid w:val="00787F75"/>
    <w:rsid w:val="00790035"/>
    <w:rsid w:val="00790EA2"/>
    <w:rsid w:val="007928C7"/>
    <w:rsid w:val="00793D1C"/>
    <w:rsid w:val="0079402F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1D9C"/>
    <w:rsid w:val="007E3924"/>
    <w:rsid w:val="007E45D4"/>
    <w:rsid w:val="007E482F"/>
    <w:rsid w:val="007E4881"/>
    <w:rsid w:val="007E4BD8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8D3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572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044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4FCE"/>
    <w:rsid w:val="008B6079"/>
    <w:rsid w:val="008B6A33"/>
    <w:rsid w:val="008B70A1"/>
    <w:rsid w:val="008C1702"/>
    <w:rsid w:val="008C1AC6"/>
    <w:rsid w:val="008C2696"/>
    <w:rsid w:val="008C2A8E"/>
    <w:rsid w:val="008C301A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4CA"/>
    <w:rsid w:val="008E56F5"/>
    <w:rsid w:val="008E5A72"/>
    <w:rsid w:val="008E6E68"/>
    <w:rsid w:val="008E7D7F"/>
    <w:rsid w:val="008F05D6"/>
    <w:rsid w:val="008F0C91"/>
    <w:rsid w:val="008F1597"/>
    <w:rsid w:val="008F172E"/>
    <w:rsid w:val="008F1BDC"/>
    <w:rsid w:val="008F2AF7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12C2"/>
    <w:rsid w:val="009127AE"/>
    <w:rsid w:val="009128A6"/>
    <w:rsid w:val="00912F5F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379BD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4BA"/>
    <w:rsid w:val="00972731"/>
    <w:rsid w:val="00973424"/>
    <w:rsid w:val="009736C7"/>
    <w:rsid w:val="00973712"/>
    <w:rsid w:val="00973E01"/>
    <w:rsid w:val="00977132"/>
    <w:rsid w:val="00977964"/>
    <w:rsid w:val="0098031C"/>
    <w:rsid w:val="0098051E"/>
    <w:rsid w:val="00982772"/>
    <w:rsid w:val="009856D6"/>
    <w:rsid w:val="00985EA8"/>
    <w:rsid w:val="00986424"/>
    <w:rsid w:val="00986704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2974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0FBD"/>
    <w:rsid w:val="009E2468"/>
    <w:rsid w:val="009E32F8"/>
    <w:rsid w:val="009E3BAE"/>
    <w:rsid w:val="009E3E1C"/>
    <w:rsid w:val="009E5099"/>
    <w:rsid w:val="009E62F8"/>
    <w:rsid w:val="009E67D2"/>
    <w:rsid w:val="009E6BDF"/>
    <w:rsid w:val="009E725E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1E79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601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70B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7D8"/>
    <w:rsid w:val="00AB2FC9"/>
    <w:rsid w:val="00AB3203"/>
    <w:rsid w:val="00AB3490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486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871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02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C23"/>
    <w:rsid w:val="00B60E73"/>
    <w:rsid w:val="00B62700"/>
    <w:rsid w:val="00B63633"/>
    <w:rsid w:val="00B64A45"/>
    <w:rsid w:val="00B65433"/>
    <w:rsid w:val="00B65D37"/>
    <w:rsid w:val="00B67331"/>
    <w:rsid w:val="00B7051E"/>
    <w:rsid w:val="00B708CA"/>
    <w:rsid w:val="00B70E73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1907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1C4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39B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5CB0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2F76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5A8A"/>
    <w:rsid w:val="00C66266"/>
    <w:rsid w:val="00C666DF"/>
    <w:rsid w:val="00C67B7C"/>
    <w:rsid w:val="00C67BD2"/>
    <w:rsid w:val="00C7108B"/>
    <w:rsid w:val="00C717F1"/>
    <w:rsid w:val="00C71BE8"/>
    <w:rsid w:val="00C72369"/>
    <w:rsid w:val="00C73EB8"/>
    <w:rsid w:val="00C7402C"/>
    <w:rsid w:val="00C74132"/>
    <w:rsid w:val="00C74B61"/>
    <w:rsid w:val="00C757F2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0BB3"/>
    <w:rsid w:val="00C915C5"/>
    <w:rsid w:val="00C91ECE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06CB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A51"/>
    <w:rsid w:val="00D23BC4"/>
    <w:rsid w:val="00D23CF9"/>
    <w:rsid w:val="00D23E36"/>
    <w:rsid w:val="00D24206"/>
    <w:rsid w:val="00D2683C"/>
    <w:rsid w:val="00D30638"/>
    <w:rsid w:val="00D30BC7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42A5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2A37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2A5E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038B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10C"/>
    <w:rsid w:val="00DF1F7F"/>
    <w:rsid w:val="00DF2005"/>
    <w:rsid w:val="00DF36DD"/>
    <w:rsid w:val="00DF3C36"/>
    <w:rsid w:val="00DF3D8D"/>
    <w:rsid w:val="00DF408A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2ABD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16A9"/>
    <w:rsid w:val="00E32480"/>
    <w:rsid w:val="00E32D20"/>
    <w:rsid w:val="00E33619"/>
    <w:rsid w:val="00E35434"/>
    <w:rsid w:val="00E357C3"/>
    <w:rsid w:val="00E359FD"/>
    <w:rsid w:val="00E35A11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157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294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C28"/>
    <w:rsid w:val="00EE2DFF"/>
    <w:rsid w:val="00EE37A9"/>
    <w:rsid w:val="00EE49D4"/>
    <w:rsid w:val="00EE4C18"/>
    <w:rsid w:val="00EE6BE8"/>
    <w:rsid w:val="00EE6C7F"/>
    <w:rsid w:val="00EE7B84"/>
    <w:rsid w:val="00EF032E"/>
    <w:rsid w:val="00EF062C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4AB"/>
    <w:rsid w:val="00F169C0"/>
    <w:rsid w:val="00F178C3"/>
    <w:rsid w:val="00F17C8E"/>
    <w:rsid w:val="00F209DF"/>
    <w:rsid w:val="00F216C1"/>
    <w:rsid w:val="00F21AB6"/>
    <w:rsid w:val="00F21ACA"/>
    <w:rsid w:val="00F22AB5"/>
    <w:rsid w:val="00F22CBD"/>
    <w:rsid w:val="00F23D71"/>
    <w:rsid w:val="00F24865"/>
    <w:rsid w:val="00F25ED2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005"/>
    <w:rsid w:val="00F77357"/>
    <w:rsid w:val="00F80545"/>
    <w:rsid w:val="00F80951"/>
    <w:rsid w:val="00F80E6D"/>
    <w:rsid w:val="00F817A8"/>
    <w:rsid w:val="00F81D19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0A8"/>
    <w:rsid w:val="00FA4316"/>
    <w:rsid w:val="00FA5DF7"/>
    <w:rsid w:val="00FA7B58"/>
    <w:rsid w:val="00FB029A"/>
    <w:rsid w:val="00FB1870"/>
    <w:rsid w:val="00FB4500"/>
    <w:rsid w:val="00FB4EEB"/>
    <w:rsid w:val="00FB5223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328"/>
    <w:rsid w:val="00FD475C"/>
    <w:rsid w:val="00FD480B"/>
    <w:rsid w:val="00FD547F"/>
    <w:rsid w:val="00FD566A"/>
    <w:rsid w:val="00FD56D9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0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4</cp:revision>
  <cp:lastPrinted>2024-12-06T07:56:00Z</cp:lastPrinted>
  <dcterms:created xsi:type="dcterms:W3CDTF">2024-12-06T09:46:00Z</dcterms:created>
  <dcterms:modified xsi:type="dcterms:W3CDTF">2024-12-06T10:14:00Z</dcterms:modified>
</cp:coreProperties>
</file>